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da3c8ff0f7f3eb8044f1437569b7c6053f54700"/>
    <w:p>
      <w:pPr>
        <w:pStyle w:val="Heading3"/>
      </w:pPr>
      <w:r>
        <w:t xml:space="preserve">Инспекторы окружной ГИБДД напомнили пешеходам о безопасности на дороге</w:t>
      </w:r>
    </w:p>
    <w:p>
      <w:pPr>
        <w:pStyle w:val="FirstParagraph"/>
      </w:pPr>
      <w:r>
        <w:t xml:space="preserve">14.09.2016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Материалы%20УВД/14.09_pesheho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Сотрудники ОБ ДПС ГИБДД УВД по ЮВАО ГУ МВД России по городу Москве сегодня проводят рейд на дорогах округа в рамках общегородского профилактического мероприятия «Пешеход».</w:t>
      </w:r>
      <w:r>
        <w:br/>
      </w:r>
      <w:r>
        <w:br/>
      </w:r>
      <w:r>
        <w:t xml:space="preserve">– Правилам дорожного движения нас учат еще с детства, а когда мы взрослеем, то сразу забываем все азы, – сообщили в пресс-службе Управления по ЮВАО ГУ МВД России по городу Москве. – А основным правилом, пожалуй, является осмотр дороги перед переходом на ее противоположную сторону. Как ни банально это правило, но, если бы его соблюдали все пешеходы, дорожно-транспортных происшествий было бы меньше. Поэтому, только убедившись в полной безопасности, начинайте переход. Запомните, автомобиль не может остановиться мгновенно!</w:t>
      </w:r>
      <w:r>
        <w:br/>
      </w:r>
      <w:r>
        <w:br/>
      </w:r>
      <w:r>
        <w:t xml:space="preserve">По статистике виновниками ДТП довольно часто являются именно пешеходы, переходящие улицу на красный сигнал светофора, в неположенном месте, или не убедившись в безопасности своего маневра. Поэтому инспекторы отдела пропаганды ОБ ДПС сегодня напоминают пешеходам о правилах дорожного движения и перехода через проезжую часть. Сотрудники ГИБДД проводят профилактические беседы со взрослыми, вручают памятки с ПДД, а юным участникам дорожного движения вручают светоотражающие фликеры, чтобы быть заметными в темное время суток.</w:t>
      </w:r>
      <w:r>
        <w:br/>
      </w:r>
      <w:r>
        <w:br/>
      </w:r>
      <w:r>
        <w:br/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http://uvao.mos.ru/presscenter/news/detail/3741995.html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4199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74199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2025-07-05T12:51:04Z</dcterms:created>
  <dcterms:modified xsi:type="dcterms:W3CDTF">2025-07-05T12:51:04Z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